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52" w:rsidRDefault="00E70352">
      <w:pPr>
        <w:jc w:val="center"/>
        <w:rPr>
          <w:rFonts w:ascii="宋体" w:hAnsi="宋体"/>
          <w:b/>
          <w:bCs/>
          <w:sz w:val="48"/>
          <w:szCs w:val="30"/>
        </w:rPr>
      </w:pPr>
    </w:p>
    <w:p w:rsidR="00E70352" w:rsidRDefault="00E70352">
      <w:pPr>
        <w:jc w:val="center"/>
        <w:rPr>
          <w:rFonts w:ascii="宋体" w:hAnsi="宋体"/>
          <w:b/>
          <w:bCs/>
          <w:sz w:val="48"/>
          <w:szCs w:val="30"/>
        </w:rPr>
      </w:pPr>
    </w:p>
    <w:p w:rsidR="00E70352" w:rsidRDefault="00E70352">
      <w:pPr>
        <w:jc w:val="center"/>
        <w:rPr>
          <w:rFonts w:ascii="宋体" w:hAnsi="宋体"/>
          <w:b/>
          <w:bCs/>
          <w:sz w:val="48"/>
          <w:szCs w:val="30"/>
        </w:rPr>
      </w:pPr>
    </w:p>
    <w:p w:rsidR="00E70352" w:rsidRDefault="00E70352">
      <w:pPr>
        <w:jc w:val="center"/>
        <w:rPr>
          <w:rFonts w:ascii="宋体" w:hAnsi="宋体"/>
          <w:b/>
          <w:bCs/>
          <w:sz w:val="48"/>
          <w:szCs w:val="30"/>
        </w:rPr>
      </w:pPr>
    </w:p>
    <w:p w:rsidR="00E70352" w:rsidRDefault="003560ED">
      <w:pPr>
        <w:jc w:val="center"/>
        <w:rPr>
          <w:rFonts w:ascii="宋体" w:hAnsi="宋体"/>
          <w:b/>
          <w:bCs/>
          <w:sz w:val="48"/>
          <w:szCs w:val="30"/>
        </w:rPr>
      </w:pPr>
      <w:r>
        <w:rPr>
          <w:rFonts w:ascii="宋体" w:hAnsi="宋体" w:hint="eastAsia"/>
          <w:b/>
          <w:bCs/>
          <w:sz w:val="48"/>
          <w:szCs w:val="30"/>
        </w:rPr>
        <w:t>德财富-定开宝99天理财产品</w:t>
      </w:r>
    </w:p>
    <w:p w:rsidR="00E70352" w:rsidRDefault="003560ED">
      <w:pPr>
        <w:jc w:val="center"/>
        <w:rPr>
          <w:rFonts w:ascii="宋体" w:hAnsi="宋体"/>
          <w:b/>
          <w:bCs/>
          <w:sz w:val="48"/>
          <w:szCs w:val="30"/>
        </w:rPr>
      </w:pPr>
      <w:r w:rsidRPr="008634E5">
        <w:rPr>
          <w:rFonts w:ascii="宋体" w:hAnsi="宋体"/>
          <w:b/>
          <w:bCs/>
          <w:sz w:val="48"/>
          <w:szCs w:val="30"/>
        </w:rPr>
        <w:t>202</w:t>
      </w:r>
      <w:r w:rsidR="003407B5" w:rsidRPr="008634E5">
        <w:rPr>
          <w:rFonts w:ascii="宋体" w:hAnsi="宋体" w:hint="eastAsia"/>
          <w:b/>
          <w:bCs/>
          <w:sz w:val="48"/>
          <w:szCs w:val="30"/>
        </w:rPr>
        <w:t>6</w:t>
      </w:r>
      <w:r w:rsidRPr="008634E5">
        <w:rPr>
          <w:rFonts w:ascii="宋体" w:hAnsi="宋体"/>
          <w:b/>
          <w:bCs/>
          <w:sz w:val="48"/>
          <w:szCs w:val="30"/>
        </w:rPr>
        <w:t>年第</w:t>
      </w:r>
      <w:r w:rsidR="002825CD">
        <w:rPr>
          <w:rFonts w:ascii="宋体" w:hAnsi="宋体" w:hint="eastAsia"/>
          <w:b/>
          <w:bCs/>
          <w:sz w:val="48"/>
          <w:szCs w:val="30"/>
        </w:rPr>
        <w:t>2</w:t>
      </w:r>
      <w:r w:rsidRPr="008634E5">
        <w:rPr>
          <w:rFonts w:ascii="宋体" w:hAnsi="宋体" w:hint="eastAsia"/>
          <w:b/>
          <w:bCs/>
          <w:sz w:val="48"/>
          <w:szCs w:val="30"/>
        </w:rPr>
        <w:t>季</w:t>
      </w:r>
      <w:r>
        <w:rPr>
          <w:rFonts w:ascii="宋体" w:hAnsi="宋体"/>
          <w:b/>
          <w:bCs/>
          <w:sz w:val="48"/>
          <w:szCs w:val="30"/>
        </w:rPr>
        <w:t>度</w:t>
      </w:r>
      <w:r>
        <w:rPr>
          <w:rFonts w:ascii="宋体" w:hAnsi="宋体" w:hint="eastAsia"/>
          <w:b/>
          <w:bCs/>
          <w:sz w:val="48"/>
          <w:szCs w:val="30"/>
        </w:rPr>
        <w:t>报告</w:t>
      </w:r>
    </w:p>
    <w:p w:rsidR="00E70352" w:rsidRDefault="00E70352">
      <w:pPr>
        <w:jc w:val="center"/>
        <w:rPr>
          <w:rFonts w:ascii="宋体" w:hAnsi="宋体"/>
          <w:b/>
          <w:bCs/>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3560ED">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E70352" w:rsidRDefault="003560ED">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E70352" w:rsidRDefault="003560ED">
            <w:pPr>
              <w:widowControl/>
              <w:spacing w:after="75" w:line="360" w:lineRule="atLeast"/>
              <w:ind w:firstLine="420"/>
            </w:pPr>
            <w:r>
              <w:rPr>
                <w:rFonts w:hint="eastAsia"/>
              </w:rPr>
              <w:t>产品托管人根据本产品合同规定，于</w:t>
            </w:r>
            <w:r w:rsidR="00D1213C">
              <w:rPr>
                <w:rFonts w:hint="eastAsia"/>
              </w:rPr>
              <w:t xml:space="preserve"> </w:t>
            </w:r>
            <w:r w:rsidR="00D1213C" w:rsidRPr="008634E5">
              <w:rPr>
                <w:rFonts w:hint="eastAsia"/>
              </w:rPr>
              <w:t>2026</w:t>
            </w:r>
            <w:r w:rsidRPr="008634E5">
              <w:rPr>
                <w:rFonts w:hint="eastAsia"/>
              </w:rPr>
              <w:t xml:space="preserve"> </w:t>
            </w:r>
            <w:r w:rsidRPr="008634E5">
              <w:rPr>
                <w:rFonts w:hint="eastAsia"/>
              </w:rPr>
              <w:t>年</w:t>
            </w:r>
            <w:r w:rsidRPr="008634E5">
              <w:rPr>
                <w:rFonts w:hint="eastAsia"/>
              </w:rPr>
              <w:t xml:space="preserve"> </w:t>
            </w:r>
            <w:r w:rsidR="00761B6E">
              <w:rPr>
                <w:rFonts w:hint="eastAsia"/>
              </w:rPr>
              <w:t>0</w:t>
            </w:r>
            <w:r w:rsidR="009F6DCB">
              <w:rPr>
                <w:rFonts w:hint="eastAsia"/>
              </w:rPr>
              <w:t>7</w:t>
            </w:r>
            <w:r w:rsidRPr="008634E5">
              <w:rPr>
                <w:rFonts w:hint="eastAsia"/>
              </w:rPr>
              <w:t>月</w:t>
            </w:r>
            <w:r w:rsidR="00761B6E">
              <w:rPr>
                <w:rFonts w:hint="eastAsia"/>
              </w:rPr>
              <w:t>0</w:t>
            </w:r>
            <w:r w:rsidR="009F6DCB">
              <w:rPr>
                <w:rFonts w:hint="eastAsia"/>
              </w:rPr>
              <w:t>3</w:t>
            </w:r>
            <w:r w:rsidRPr="008634E5">
              <w:rPr>
                <w:rFonts w:hint="eastAsia"/>
              </w:rPr>
              <w:t>日</w:t>
            </w:r>
            <w:r>
              <w:rPr>
                <w:rFonts w:hint="eastAsia"/>
              </w:rPr>
              <w:t>复核了本报告中的收益表现和投资组合报告等财务数据，保证复核内容不存在虚假记载、误导性陈述或者重大遗漏。</w:t>
            </w:r>
          </w:p>
          <w:p w:rsidR="00E70352" w:rsidRDefault="003560ED">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E70352" w:rsidRDefault="003560ED" w:rsidP="003407B5">
            <w:pPr>
              <w:widowControl/>
              <w:spacing w:after="75" w:line="360" w:lineRule="atLeast"/>
              <w:ind w:firstLine="420"/>
              <w:rPr>
                <w:rFonts w:ascii="宋体" w:eastAsia="宋体" w:hAnsi="宋体" w:cs="宋体"/>
                <w:kern w:val="0"/>
                <w:sz w:val="24"/>
                <w:szCs w:val="24"/>
              </w:rPr>
            </w:pPr>
            <w:r>
              <w:t>本报告期自</w:t>
            </w:r>
            <w:r>
              <w:t xml:space="preserve"> </w:t>
            </w:r>
            <w:r w:rsidRPr="008634E5">
              <w:t>202</w:t>
            </w:r>
            <w:r w:rsidR="003407B5" w:rsidRPr="008634E5">
              <w:rPr>
                <w:rFonts w:hint="eastAsia"/>
              </w:rPr>
              <w:t>6</w:t>
            </w:r>
            <w:r w:rsidRPr="008634E5">
              <w:t>年</w:t>
            </w:r>
            <w:r w:rsidRPr="008634E5">
              <w:t xml:space="preserve"> </w:t>
            </w:r>
            <w:r w:rsidR="003407B5" w:rsidRPr="008634E5">
              <w:rPr>
                <w:rFonts w:hint="eastAsia"/>
              </w:rPr>
              <w:t>0</w:t>
            </w:r>
            <w:r w:rsidR="009F6DCB">
              <w:rPr>
                <w:rFonts w:hint="eastAsia"/>
              </w:rPr>
              <w:t>4</w:t>
            </w:r>
            <w:r w:rsidRPr="008634E5">
              <w:t>月</w:t>
            </w:r>
            <w:r w:rsidRPr="008634E5">
              <w:t xml:space="preserve"> 01 </w:t>
            </w:r>
            <w:r w:rsidRPr="008634E5">
              <w:t>日至</w:t>
            </w:r>
            <w:r w:rsidRPr="008634E5">
              <w:t xml:space="preserve"> </w:t>
            </w:r>
            <w:r w:rsidR="003407B5" w:rsidRPr="008634E5">
              <w:rPr>
                <w:rFonts w:hint="eastAsia"/>
              </w:rPr>
              <w:t>0</w:t>
            </w:r>
            <w:r w:rsidR="009F6DCB">
              <w:rPr>
                <w:rFonts w:hint="eastAsia"/>
              </w:rPr>
              <w:t>6</w:t>
            </w:r>
            <w:r w:rsidRPr="008634E5">
              <w:t>月</w:t>
            </w:r>
            <w:r w:rsidRPr="008634E5">
              <w:t xml:space="preserve"> 3</w:t>
            </w:r>
            <w:r w:rsidR="009F6DCB">
              <w:rPr>
                <w:rFonts w:hint="eastAsia"/>
              </w:rPr>
              <w:t>0</w:t>
            </w:r>
            <w:r w:rsidRPr="008634E5">
              <w:t xml:space="preserve"> </w:t>
            </w:r>
            <w:r w:rsidRPr="008634E5">
              <w:t>日止。</w:t>
            </w:r>
          </w:p>
        </w:tc>
      </w:tr>
    </w:tbl>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德财富-定开宝99天理财产品</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DCFD23002</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C1090323000002</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7</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203</w:t>
            </w:r>
            <w:r>
              <w:rPr>
                <w:rFonts w:ascii="宋体" w:eastAsia="宋体" w:hAnsi="宋体" w:cs="宋体" w:hint="eastAsia"/>
                <w:kern w:val="0"/>
                <w:sz w:val="24"/>
                <w:szCs w:val="24"/>
              </w:rPr>
              <w:t>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21</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rsidP="00D1213C">
            <w:pPr>
              <w:widowControl/>
              <w:spacing w:after="75" w:line="360" w:lineRule="atLeast"/>
              <w:rPr>
                <w:rFonts w:ascii="宋体" w:eastAsia="宋体" w:hAnsi="宋体" w:cs="宋体"/>
                <w:kern w:val="0"/>
                <w:sz w:val="24"/>
                <w:szCs w:val="24"/>
              </w:rPr>
            </w:pPr>
            <w:r w:rsidRPr="008634E5">
              <w:rPr>
                <w:rFonts w:ascii="宋体" w:eastAsia="宋体" w:hAnsi="宋体" w:cs="宋体" w:hint="eastAsia"/>
                <w:kern w:val="0"/>
                <w:sz w:val="24"/>
                <w:szCs w:val="24"/>
              </w:rPr>
              <w:t>2.</w:t>
            </w:r>
            <w:r w:rsidR="003407B5" w:rsidRPr="008634E5">
              <w:rPr>
                <w:rFonts w:ascii="宋体" w:eastAsia="宋体" w:hAnsi="宋体" w:cs="宋体" w:hint="eastAsia"/>
                <w:kern w:val="0"/>
                <w:sz w:val="24"/>
                <w:szCs w:val="24"/>
              </w:rPr>
              <w:t>1</w:t>
            </w:r>
            <w:r w:rsidRPr="008634E5">
              <w:rPr>
                <w:rFonts w:ascii="宋体" w:eastAsia="宋体" w:hAnsi="宋体" w:cs="宋体"/>
                <w:kern w:val="0"/>
                <w:sz w:val="24"/>
                <w:szCs w:val="24"/>
              </w:rPr>
              <w:t>%</w:t>
            </w:r>
          </w:p>
        </w:tc>
      </w:tr>
    </w:tbl>
    <w:p w:rsidR="00E70352" w:rsidRDefault="003560ED">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第二章</w:t>
      </w:r>
      <w:r w:rsidR="003407B5">
        <w:rPr>
          <w:rFonts w:ascii="微软雅黑" w:eastAsia="微软雅黑" w:hAnsi="微软雅黑" w:cs="宋体" w:hint="eastAsia"/>
          <w:b/>
          <w:bCs/>
          <w:color w:val="000000"/>
          <w:kern w:val="0"/>
          <w:sz w:val="27"/>
          <w:szCs w:val="27"/>
        </w:rPr>
        <w:t xml:space="preserve">  </w:t>
      </w:r>
      <w:r>
        <w:rPr>
          <w:rFonts w:ascii="宋体" w:eastAsia="宋体" w:hAnsi="宋体" w:cs="宋体" w:hint="eastAsia"/>
          <w:b/>
          <w:bCs/>
          <w:color w:val="000000"/>
          <w:kern w:val="0"/>
          <w:sz w:val="27"/>
          <w:szCs w:val="27"/>
        </w:rPr>
        <w:t>净值、存续规模及收益表现</w:t>
      </w:r>
    </w:p>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01"/>
        <w:gridCol w:w="1661"/>
        <w:gridCol w:w="1528"/>
        <w:gridCol w:w="1542"/>
        <w:gridCol w:w="1734"/>
      </w:tblGrid>
      <w:tr w:rsidR="009F6DCB">
        <w:tc>
          <w:tcPr>
            <w:tcW w:w="19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单位净值</w:t>
            </w:r>
          </w:p>
        </w:tc>
        <w:tc>
          <w:tcPr>
            <w:tcW w:w="156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累计净值</w:t>
            </w:r>
          </w:p>
        </w:tc>
        <w:tc>
          <w:tcPr>
            <w:tcW w:w="1785"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（万元）</w:t>
            </w:r>
          </w:p>
        </w:tc>
      </w:tr>
      <w:tr w:rsidR="009F6DCB">
        <w:tc>
          <w:tcPr>
            <w:tcW w:w="19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DCFD23002</w:t>
            </w:r>
          </w:p>
        </w:tc>
        <w:tc>
          <w:tcPr>
            <w:tcW w:w="1695"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3560ED" w:rsidP="00D1213C">
            <w:pPr>
              <w:widowControl/>
              <w:spacing w:after="75" w:line="360" w:lineRule="atLeast"/>
              <w:rPr>
                <w:rFonts w:ascii="宋体" w:eastAsia="宋体" w:hAnsi="宋体" w:cs="宋体"/>
                <w:kern w:val="0"/>
                <w:sz w:val="24"/>
                <w:szCs w:val="24"/>
              </w:rPr>
            </w:pPr>
            <w:r w:rsidRPr="008634E5">
              <w:rPr>
                <w:rFonts w:ascii="宋体" w:eastAsia="宋体" w:hAnsi="宋体" w:cs="宋体"/>
                <w:kern w:val="0"/>
                <w:sz w:val="24"/>
                <w:szCs w:val="24"/>
              </w:rPr>
              <w:t>202</w:t>
            </w:r>
            <w:r w:rsidR="003407B5" w:rsidRPr="008634E5">
              <w:rPr>
                <w:rFonts w:ascii="宋体" w:eastAsia="宋体" w:hAnsi="宋体" w:cs="宋体" w:hint="eastAsia"/>
                <w:kern w:val="0"/>
                <w:sz w:val="24"/>
                <w:szCs w:val="24"/>
              </w:rPr>
              <w:t>6</w:t>
            </w:r>
            <w:r w:rsidRPr="008634E5">
              <w:rPr>
                <w:rFonts w:ascii="宋体" w:eastAsia="宋体" w:hAnsi="宋体" w:cs="宋体" w:hint="eastAsia"/>
                <w:kern w:val="0"/>
                <w:sz w:val="24"/>
                <w:szCs w:val="24"/>
              </w:rPr>
              <w:t>-</w:t>
            </w:r>
            <w:r w:rsidR="009F6DCB">
              <w:rPr>
                <w:rFonts w:ascii="宋体" w:eastAsia="宋体" w:hAnsi="宋体" w:cs="宋体" w:hint="eastAsia"/>
                <w:kern w:val="0"/>
                <w:sz w:val="24"/>
                <w:szCs w:val="24"/>
              </w:rPr>
              <w:t>6</w:t>
            </w:r>
            <w:r w:rsidRPr="008634E5">
              <w:rPr>
                <w:rFonts w:ascii="宋体" w:eastAsia="宋体" w:hAnsi="宋体" w:cs="宋体" w:hint="eastAsia"/>
                <w:kern w:val="0"/>
                <w:sz w:val="24"/>
                <w:szCs w:val="24"/>
              </w:rPr>
              <w:t>-3</w:t>
            </w:r>
            <w:r w:rsidR="009F6DCB">
              <w:rPr>
                <w:rFonts w:ascii="宋体" w:eastAsia="宋体" w:hAnsi="宋体" w:cs="宋体" w:hint="eastAsia"/>
                <w:kern w:val="0"/>
                <w:sz w:val="24"/>
                <w:szCs w:val="24"/>
              </w:rPr>
              <w:t>0</w:t>
            </w:r>
          </w:p>
        </w:tc>
        <w:tc>
          <w:tcPr>
            <w:tcW w:w="1545"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9F6DCB">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1.10170700</w:t>
            </w:r>
          </w:p>
        </w:tc>
        <w:tc>
          <w:tcPr>
            <w:tcW w:w="1560"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9F6DCB">
            <w:pPr>
              <w:rPr>
                <w:rFonts w:ascii="宋体" w:eastAsia="宋体" w:hAnsi="宋体" w:cs="宋体"/>
                <w:color w:val="000000"/>
                <w:sz w:val="20"/>
                <w:szCs w:val="20"/>
              </w:rPr>
            </w:pPr>
            <w:r>
              <w:rPr>
                <w:rFonts w:ascii="宋体" w:eastAsia="宋体" w:hAnsi="宋体" w:cs="宋体" w:hint="eastAsia"/>
                <w:kern w:val="0"/>
                <w:sz w:val="24"/>
                <w:szCs w:val="24"/>
              </w:rPr>
              <w:t>1.10170700</w:t>
            </w:r>
          </w:p>
        </w:tc>
        <w:tc>
          <w:tcPr>
            <w:tcW w:w="1785"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9F6DCB">
            <w:pPr>
              <w:rPr>
                <w:rFonts w:ascii="Times New Roman" w:eastAsia="宋体" w:hAnsi="Times New Roman" w:cs="Times New Roman"/>
                <w:color w:val="000000"/>
                <w:sz w:val="22"/>
              </w:rPr>
            </w:pPr>
            <w:r>
              <w:rPr>
                <w:rFonts w:ascii="Times New Roman" w:hAnsi="Times New Roman" w:cs="Times New Roman" w:hint="eastAsia"/>
                <w:color w:val="000000"/>
                <w:sz w:val="22"/>
              </w:rPr>
              <w:t>3</w:t>
            </w:r>
            <w:r w:rsidR="0021046D">
              <w:rPr>
                <w:rFonts w:ascii="Times New Roman" w:hAnsi="Times New Roman" w:cs="Times New Roman" w:hint="eastAsia"/>
                <w:color w:val="000000"/>
                <w:sz w:val="22"/>
              </w:rPr>
              <w:t>4652..60</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2"/>
        <w:gridCol w:w="4027"/>
        <w:gridCol w:w="1498"/>
        <w:gridCol w:w="1439"/>
      </w:tblGrid>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9F6DCB">
            <w:pPr>
              <w:widowControl/>
              <w:spacing w:after="75" w:line="360" w:lineRule="atLeas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5.97</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9F6DCB" w:rsidP="007B60C7">
            <w:pPr>
              <w:widowControl/>
              <w:spacing w:after="75" w:line="360" w:lineRule="atLeas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11.54</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9F6DCB">
            <w:pPr>
              <w:widowControl/>
              <w:spacing w:after="75" w:line="360" w:lineRule="atLeas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5.08</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Pr="007B60C7" w:rsidRDefault="003560ED">
            <w:pPr>
              <w:widowControl/>
              <w:spacing w:after="75" w:line="360" w:lineRule="atLeast"/>
              <w:rPr>
                <w:rFonts w:ascii="宋体" w:eastAsia="宋体" w:hAnsi="宋体" w:cs="宋体"/>
                <w:kern w:val="0"/>
                <w:sz w:val="24"/>
                <w:szCs w:val="24"/>
              </w:rPr>
            </w:pPr>
            <w:r w:rsidRPr="007B60C7">
              <w:rPr>
                <w:rFonts w:ascii="宋体" w:eastAsia="宋体" w:hAnsi="宋体" w:cs="宋体"/>
                <w:bCs/>
                <w:kern w:val="0"/>
                <w:sz w:val="24"/>
                <w:szCs w:val="24"/>
              </w:rPr>
              <w:t>4</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9F6DCB" w:rsidP="007B60C7">
            <w:pPr>
              <w:widowControl/>
              <w:spacing w:after="75" w:line="360" w:lineRule="atLeas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80.68</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sidRPr="008634E5">
        <w:rPr>
          <w:rFonts w:ascii="微软雅黑" w:eastAsia="微软雅黑" w:hAnsi="微软雅黑" w:cs="宋体" w:hint="eastAsia"/>
          <w:color w:val="000000" w:themeColor="text1"/>
          <w:kern w:val="0"/>
          <w:sz w:val="27"/>
          <w:szCs w:val="27"/>
        </w:rPr>
        <w:t>103.</w:t>
      </w:r>
      <w:r w:rsidR="009F6DCB">
        <w:rPr>
          <w:rFonts w:ascii="微软雅黑" w:eastAsia="微软雅黑" w:hAnsi="微软雅黑" w:cs="宋体" w:hint="eastAsia"/>
          <w:color w:val="000000" w:themeColor="text1"/>
          <w:kern w:val="0"/>
          <w:sz w:val="27"/>
          <w:szCs w:val="27"/>
        </w:rPr>
        <w:t>28</w:t>
      </w:r>
      <w:r w:rsidRPr="008634E5">
        <w:rPr>
          <w:rFonts w:ascii="微软雅黑" w:eastAsia="微软雅黑" w:hAnsi="微软雅黑" w:cs="宋体" w:hint="eastAsia"/>
          <w:color w:val="000000" w:themeColor="text1"/>
          <w:kern w:val="0"/>
          <w:sz w:val="27"/>
          <w:szCs w:val="27"/>
        </w:rPr>
        <w:t>%。</w:t>
      </w: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Pr="00D1213C"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lastRenderedPageBreak/>
        <w:t>2.3 </w:t>
      </w:r>
      <w:r>
        <w:rPr>
          <w:rFonts w:ascii="宋体" w:eastAsia="宋体" w:hAnsi="宋体" w:cs="宋体" w:hint="eastAsia"/>
          <w:b/>
          <w:bCs/>
          <w:color w:val="000000"/>
          <w:kern w:val="0"/>
          <w:sz w:val="27"/>
          <w:szCs w:val="27"/>
        </w:rPr>
        <w:t>期末产品持有的前十项资产</w:t>
      </w:r>
    </w:p>
    <w:p w:rsidR="00E70352" w:rsidRDefault="00E70352">
      <w:pPr>
        <w:widowControl/>
        <w:shd w:val="clear" w:color="auto" w:fill="FFFFFF"/>
        <w:spacing w:line="360" w:lineRule="atLeast"/>
        <w:rPr>
          <w:rFonts w:ascii="微软雅黑" w:eastAsia="微软雅黑" w:hAnsi="微软雅黑" w:cs="宋体"/>
          <w:color w:val="000000"/>
          <w:kern w:val="0"/>
          <w:sz w:val="27"/>
          <w:szCs w:val="27"/>
        </w:rPr>
      </w:pPr>
    </w:p>
    <w:tbl>
      <w:tblPr>
        <w:tblW w:w="5000" w:type="pct"/>
        <w:tblLook w:val="04A0"/>
      </w:tblPr>
      <w:tblGrid>
        <w:gridCol w:w="2266"/>
        <w:gridCol w:w="2755"/>
        <w:gridCol w:w="2359"/>
        <w:gridCol w:w="1142"/>
      </w:tblGrid>
      <w:tr w:rsidR="00E70352" w:rsidTr="00B327D1">
        <w:trPr>
          <w:trHeight w:val="870"/>
        </w:trPr>
        <w:tc>
          <w:tcPr>
            <w:tcW w:w="1330" w:type="pct"/>
            <w:tcBorders>
              <w:top w:val="single" w:sz="8" w:space="0" w:color="000000"/>
              <w:left w:val="single" w:sz="8" w:space="0" w:color="000000"/>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616" w:type="pct"/>
            <w:tcBorders>
              <w:top w:val="single" w:sz="8" w:space="0" w:color="000000"/>
              <w:left w:val="nil"/>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384" w:type="pct"/>
            <w:tcBorders>
              <w:top w:val="single" w:sz="8" w:space="0" w:color="000000"/>
              <w:left w:val="nil"/>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670" w:type="pct"/>
            <w:tcBorders>
              <w:top w:val="single" w:sz="8" w:space="0" w:color="000000"/>
              <w:left w:val="nil"/>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9F6DCB"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9F6DCB" w:rsidRDefault="009F6DC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16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CB" w:rsidRDefault="009F6DCB">
            <w:pPr>
              <w:rPr>
                <w:rFonts w:ascii="Times New Roman" w:eastAsia="宋体" w:hAnsi="Times New Roman" w:cs="Times New Roman"/>
                <w:b/>
                <w:bCs/>
                <w:sz w:val="22"/>
              </w:rPr>
            </w:pPr>
            <w:r>
              <w:rPr>
                <w:rFonts w:ascii="Times New Roman" w:hAnsi="Times New Roman" w:cs="Times New Roman"/>
                <w:b/>
                <w:bCs/>
                <w:sz w:val="22"/>
              </w:rPr>
              <w:t>26</w:t>
            </w:r>
            <w:r>
              <w:rPr>
                <w:rFonts w:ascii="Times New Roman" w:hAnsi="Times New Roman" w:cs="Times New Roman"/>
                <w:b/>
                <w:bCs/>
                <w:sz w:val="22"/>
              </w:rPr>
              <w:t>临商银行永续债</w:t>
            </w:r>
          </w:p>
        </w:tc>
        <w:tc>
          <w:tcPr>
            <w:tcW w:w="1384" w:type="pct"/>
            <w:tcBorders>
              <w:top w:val="nil"/>
              <w:left w:val="nil"/>
              <w:bottom w:val="single" w:sz="8" w:space="0" w:color="000000"/>
              <w:right w:val="single" w:sz="8" w:space="0" w:color="000000"/>
            </w:tcBorders>
            <w:shd w:val="clear" w:color="auto" w:fill="auto"/>
          </w:tcPr>
          <w:p w:rsidR="009F6DCB" w:rsidRPr="00B327D1" w:rsidRDefault="009F6DCB">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9F6DCB" w:rsidRDefault="009F6DCB">
            <w:pPr>
              <w:jc w:val="center"/>
              <w:rPr>
                <w:rFonts w:ascii="Times New Roman" w:eastAsia="宋体" w:hAnsi="Times New Roman" w:cs="Times New Roman"/>
                <w:sz w:val="22"/>
              </w:rPr>
            </w:pPr>
            <w:r>
              <w:rPr>
                <w:rFonts w:ascii="Times New Roman" w:hAnsi="Times New Roman" w:cs="Times New Roman"/>
                <w:sz w:val="22"/>
              </w:rPr>
              <w:t>8.66%</w:t>
            </w:r>
          </w:p>
        </w:tc>
      </w:tr>
      <w:tr w:rsidR="009F6DCB"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9F6DCB" w:rsidRDefault="009F6DC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9F6DCB" w:rsidRDefault="009F6DCB">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鲁公</w:t>
            </w:r>
            <w:r>
              <w:rPr>
                <w:rFonts w:ascii="Times New Roman" w:hAnsi="Times New Roman" w:cs="Times New Roman"/>
                <w:b/>
                <w:bCs/>
                <w:sz w:val="22"/>
              </w:rPr>
              <w:t>V1</w:t>
            </w:r>
          </w:p>
        </w:tc>
        <w:tc>
          <w:tcPr>
            <w:tcW w:w="1384" w:type="pct"/>
            <w:tcBorders>
              <w:top w:val="nil"/>
              <w:left w:val="nil"/>
              <w:bottom w:val="single" w:sz="8" w:space="0" w:color="000000"/>
              <w:right w:val="single" w:sz="8" w:space="0" w:color="000000"/>
            </w:tcBorders>
            <w:shd w:val="clear" w:color="auto" w:fill="auto"/>
          </w:tcPr>
          <w:p w:rsidR="009F6DCB" w:rsidRPr="00B327D1" w:rsidRDefault="009F6DCB">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9F6DCB" w:rsidRDefault="009F6DCB">
            <w:pPr>
              <w:jc w:val="center"/>
              <w:rPr>
                <w:rFonts w:ascii="Times New Roman" w:eastAsia="宋体" w:hAnsi="Times New Roman" w:cs="Times New Roman"/>
                <w:sz w:val="22"/>
              </w:rPr>
            </w:pPr>
            <w:r>
              <w:rPr>
                <w:rFonts w:ascii="Times New Roman" w:hAnsi="Times New Roman" w:cs="Times New Roman"/>
                <w:sz w:val="22"/>
              </w:rPr>
              <w:t>6.18%</w:t>
            </w:r>
          </w:p>
        </w:tc>
      </w:tr>
      <w:tr w:rsidR="009F6DCB"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9F6DCB" w:rsidRDefault="009F6DC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9F6DCB" w:rsidRDefault="009F6DCB">
            <w:pPr>
              <w:rPr>
                <w:rFonts w:ascii="Times New Roman" w:eastAsia="宋体" w:hAnsi="Times New Roman" w:cs="Times New Roman"/>
                <w:b/>
                <w:bCs/>
                <w:sz w:val="22"/>
              </w:rPr>
            </w:pPr>
            <w:r>
              <w:rPr>
                <w:rFonts w:ascii="Times New Roman" w:hAnsi="Times New Roman" w:cs="Times New Roman"/>
                <w:b/>
                <w:bCs/>
                <w:sz w:val="22"/>
              </w:rPr>
              <w:t>22</w:t>
            </w:r>
            <w:r>
              <w:rPr>
                <w:rFonts w:ascii="Times New Roman" w:hAnsi="Times New Roman" w:cs="Times New Roman"/>
                <w:b/>
                <w:bCs/>
                <w:sz w:val="22"/>
              </w:rPr>
              <w:t>淄博城资</w:t>
            </w:r>
            <w:r>
              <w:rPr>
                <w:rFonts w:ascii="Times New Roman" w:hAnsi="Times New Roman" w:cs="Times New Roman"/>
                <w:b/>
                <w:bCs/>
                <w:sz w:val="22"/>
              </w:rPr>
              <w:t>PPN001</w:t>
            </w:r>
          </w:p>
        </w:tc>
        <w:tc>
          <w:tcPr>
            <w:tcW w:w="1384" w:type="pct"/>
            <w:tcBorders>
              <w:top w:val="nil"/>
              <w:left w:val="nil"/>
              <w:bottom w:val="single" w:sz="8" w:space="0" w:color="000000"/>
              <w:right w:val="single" w:sz="8" w:space="0" w:color="000000"/>
            </w:tcBorders>
            <w:shd w:val="clear" w:color="auto" w:fill="auto"/>
          </w:tcPr>
          <w:p w:rsidR="009F6DCB" w:rsidRPr="00B327D1" w:rsidRDefault="009F6DCB">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9F6DCB" w:rsidRDefault="009F6DCB">
            <w:pPr>
              <w:jc w:val="center"/>
              <w:rPr>
                <w:rFonts w:ascii="Times New Roman" w:eastAsia="宋体" w:hAnsi="Times New Roman" w:cs="Times New Roman"/>
                <w:sz w:val="22"/>
              </w:rPr>
            </w:pPr>
            <w:r>
              <w:rPr>
                <w:rFonts w:ascii="Times New Roman" w:hAnsi="Times New Roman" w:cs="Times New Roman"/>
                <w:sz w:val="22"/>
              </w:rPr>
              <w:t>6.16%</w:t>
            </w:r>
          </w:p>
        </w:tc>
      </w:tr>
      <w:tr w:rsidR="009F6DCB"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9F6DCB" w:rsidRDefault="009F6DC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4</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9F6DCB" w:rsidRDefault="009F6DCB">
            <w:pPr>
              <w:rPr>
                <w:rFonts w:ascii="Times New Roman" w:eastAsia="宋体" w:hAnsi="Times New Roman" w:cs="Times New Roman"/>
                <w:b/>
                <w:bCs/>
                <w:sz w:val="22"/>
              </w:rPr>
            </w:pPr>
            <w:r>
              <w:rPr>
                <w:rFonts w:ascii="Times New Roman" w:hAnsi="Times New Roman" w:cs="Times New Roman"/>
                <w:b/>
                <w:bCs/>
                <w:sz w:val="22"/>
              </w:rPr>
              <w:t>22</w:t>
            </w:r>
            <w:r>
              <w:rPr>
                <w:rFonts w:ascii="Times New Roman" w:hAnsi="Times New Roman" w:cs="Times New Roman"/>
                <w:b/>
                <w:bCs/>
                <w:sz w:val="22"/>
              </w:rPr>
              <w:t>淄博</w:t>
            </w:r>
            <w:r>
              <w:rPr>
                <w:rFonts w:ascii="Times New Roman" w:hAnsi="Times New Roman" w:cs="Times New Roman"/>
                <w:b/>
                <w:bCs/>
                <w:sz w:val="22"/>
              </w:rPr>
              <w:t>04</w:t>
            </w:r>
          </w:p>
        </w:tc>
        <w:tc>
          <w:tcPr>
            <w:tcW w:w="1384" w:type="pct"/>
            <w:tcBorders>
              <w:top w:val="nil"/>
              <w:left w:val="nil"/>
              <w:bottom w:val="single" w:sz="8" w:space="0" w:color="000000"/>
              <w:right w:val="single" w:sz="8" w:space="0" w:color="000000"/>
            </w:tcBorders>
            <w:shd w:val="clear" w:color="auto" w:fill="auto"/>
          </w:tcPr>
          <w:p w:rsidR="009F6DCB" w:rsidRPr="00B327D1" w:rsidRDefault="009F6DCB">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9F6DCB" w:rsidRDefault="009F6DCB">
            <w:pPr>
              <w:jc w:val="center"/>
              <w:rPr>
                <w:rFonts w:ascii="Times New Roman" w:eastAsia="宋体" w:hAnsi="Times New Roman" w:cs="Times New Roman"/>
                <w:sz w:val="22"/>
              </w:rPr>
            </w:pPr>
            <w:r>
              <w:rPr>
                <w:rFonts w:ascii="Times New Roman" w:hAnsi="Times New Roman" w:cs="Times New Roman"/>
                <w:sz w:val="22"/>
              </w:rPr>
              <w:t>6.14%</w:t>
            </w:r>
          </w:p>
        </w:tc>
      </w:tr>
      <w:tr w:rsidR="009F6DCB"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9F6DCB" w:rsidRDefault="009F6DC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9F6DCB" w:rsidRDefault="009F6DCB">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山东公用</w:t>
            </w:r>
            <w:r>
              <w:rPr>
                <w:rFonts w:ascii="Times New Roman" w:hAnsi="Times New Roman" w:cs="Times New Roman"/>
                <w:b/>
                <w:bCs/>
                <w:sz w:val="22"/>
              </w:rPr>
              <w:t>PPN002</w:t>
            </w:r>
          </w:p>
        </w:tc>
        <w:tc>
          <w:tcPr>
            <w:tcW w:w="1384" w:type="pct"/>
            <w:tcBorders>
              <w:top w:val="nil"/>
              <w:left w:val="nil"/>
              <w:bottom w:val="single" w:sz="8" w:space="0" w:color="000000"/>
              <w:right w:val="single" w:sz="8" w:space="0" w:color="000000"/>
            </w:tcBorders>
            <w:shd w:val="clear" w:color="auto" w:fill="auto"/>
          </w:tcPr>
          <w:p w:rsidR="009F6DCB" w:rsidRPr="00B327D1" w:rsidRDefault="009F6DCB">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9F6DCB" w:rsidRDefault="009F6DCB">
            <w:pPr>
              <w:jc w:val="center"/>
              <w:rPr>
                <w:rFonts w:ascii="Times New Roman" w:eastAsia="宋体" w:hAnsi="Times New Roman" w:cs="Times New Roman"/>
                <w:sz w:val="22"/>
              </w:rPr>
            </w:pPr>
            <w:r>
              <w:rPr>
                <w:rFonts w:ascii="Times New Roman" w:hAnsi="Times New Roman" w:cs="Times New Roman"/>
                <w:sz w:val="22"/>
              </w:rPr>
              <w:t>6.11%</w:t>
            </w:r>
          </w:p>
        </w:tc>
      </w:tr>
      <w:tr w:rsidR="009F6DCB"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9F6DCB" w:rsidRDefault="009F6DC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9F6DCB" w:rsidRDefault="009F6DCB">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交行永续债</w:t>
            </w:r>
            <w:r>
              <w:rPr>
                <w:rFonts w:ascii="Times New Roman" w:hAnsi="Times New Roman" w:cs="Times New Roman"/>
                <w:b/>
                <w:bCs/>
                <w:sz w:val="22"/>
              </w:rPr>
              <w:t>01BC</w:t>
            </w:r>
          </w:p>
        </w:tc>
        <w:tc>
          <w:tcPr>
            <w:tcW w:w="1384" w:type="pct"/>
            <w:tcBorders>
              <w:top w:val="nil"/>
              <w:left w:val="nil"/>
              <w:bottom w:val="single" w:sz="8" w:space="0" w:color="000000"/>
              <w:right w:val="single" w:sz="8" w:space="0" w:color="000000"/>
            </w:tcBorders>
            <w:shd w:val="clear" w:color="auto" w:fill="auto"/>
          </w:tcPr>
          <w:p w:rsidR="009F6DCB" w:rsidRPr="00B327D1" w:rsidRDefault="009F6DCB">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9F6DCB" w:rsidRDefault="009F6DCB">
            <w:pPr>
              <w:jc w:val="center"/>
              <w:rPr>
                <w:rFonts w:ascii="Times New Roman" w:eastAsia="宋体" w:hAnsi="Times New Roman" w:cs="Times New Roman"/>
                <w:sz w:val="22"/>
              </w:rPr>
            </w:pPr>
            <w:r>
              <w:rPr>
                <w:rFonts w:ascii="Times New Roman" w:hAnsi="Times New Roman" w:cs="Times New Roman"/>
                <w:sz w:val="22"/>
              </w:rPr>
              <w:t>5.99%</w:t>
            </w:r>
          </w:p>
        </w:tc>
      </w:tr>
      <w:tr w:rsidR="009F6DCB"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9F6DCB" w:rsidRDefault="009F6DC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9F6DCB" w:rsidRDefault="009F6DCB">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临沂城投</w:t>
            </w:r>
            <w:r>
              <w:rPr>
                <w:rFonts w:ascii="Times New Roman" w:hAnsi="Times New Roman" w:cs="Times New Roman"/>
                <w:b/>
                <w:bCs/>
                <w:sz w:val="22"/>
              </w:rPr>
              <w:t>MTN002</w:t>
            </w:r>
          </w:p>
        </w:tc>
        <w:tc>
          <w:tcPr>
            <w:tcW w:w="1384" w:type="pct"/>
            <w:tcBorders>
              <w:top w:val="nil"/>
              <w:left w:val="nil"/>
              <w:bottom w:val="single" w:sz="8" w:space="0" w:color="000000"/>
              <w:right w:val="single" w:sz="8" w:space="0" w:color="000000"/>
            </w:tcBorders>
            <w:shd w:val="clear" w:color="auto" w:fill="auto"/>
          </w:tcPr>
          <w:p w:rsidR="009F6DCB" w:rsidRPr="00B327D1" w:rsidRDefault="009F6DCB">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9F6DCB" w:rsidRDefault="009F6DCB">
            <w:pPr>
              <w:jc w:val="center"/>
              <w:rPr>
                <w:rFonts w:ascii="Times New Roman" w:eastAsia="宋体" w:hAnsi="Times New Roman" w:cs="Times New Roman"/>
                <w:sz w:val="22"/>
              </w:rPr>
            </w:pPr>
            <w:r>
              <w:rPr>
                <w:rFonts w:ascii="Times New Roman" w:hAnsi="Times New Roman" w:cs="Times New Roman"/>
                <w:sz w:val="22"/>
              </w:rPr>
              <w:t>5.97%</w:t>
            </w:r>
          </w:p>
        </w:tc>
      </w:tr>
      <w:tr w:rsidR="009F6DCB"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9F6DCB" w:rsidRDefault="009F6DC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9F6DCB" w:rsidRDefault="009F6DCB">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民生银行二级资本债</w:t>
            </w:r>
            <w:r>
              <w:rPr>
                <w:rFonts w:ascii="Times New Roman" w:hAnsi="Times New Roman" w:cs="Times New Roman"/>
                <w:b/>
                <w:bCs/>
                <w:sz w:val="22"/>
              </w:rPr>
              <w:t>01</w:t>
            </w:r>
          </w:p>
        </w:tc>
        <w:tc>
          <w:tcPr>
            <w:tcW w:w="1384" w:type="pct"/>
            <w:tcBorders>
              <w:top w:val="nil"/>
              <w:left w:val="nil"/>
              <w:bottom w:val="single" w:sz="8" w:space="0" w:color="000000"/>
              <w:right w:val="single" w:sz="8" w:space="0" w:color="000000"/>
            </w:tcBorders>
            <w:shd w:val="clear" w:color="auto" w:fill="auto"/>
          </w:tcPr>
          <w:p w:rsidR="009F6DCB" w:rsidRPr="00B327D1" w:rsidRDefault="009F6DCB">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9F6DCB" w:rsidRDefault="009F6DCB">
            <w:pPr>
              <w:jc w:val="center"/>
              <w:rPr>
                <w:rFonts w:ascii="Times New Roman" w:eastAsia="宋体" w:hAnsi="Times New Roman" w:cs="Times New Roman"/>
                <w:sz w:val="22"/>
              </w:rPr>
            </w:pPr>
            <w:r>
              <w:rPr>
                <w:rFonts w:ascii="Times New Roman" w:hAnsi="Times New Roman" w:cs="Times New Roman"/>
                <w:sz w:val="22"/>
              </w:rPr>
              <w:t>5.92%</w:t>
            </w:r>
          </w:p>
        </w:tc>
      </w:tr>
      <w:tr w:rsidR="009F6DCB"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9F6DCB" w:rsidRDefault="009F6DC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9F6DCB" w:rsidRDefault="009F6DCB">
            <w:pPr>
              <w:rPr>
                <w:rFonts w:ascii="Times New Roman" w:eastAsia="宋体" w:hAnsi="Times New Roman" w:cs="Times New Roman"/>
                <w:b/>
                <w:bCs/>
                <w:sz w:val="22"/>
              </w:rPr>
            </w:pPr>
            <w:r>
              <w:rPr>
                <w:rFonts w:ascii="Times New Roman" w:hAnsi="Times New Roman" w:cs="Times New Roman"/>
                <w:b/>
                <w:bCs/>
                <w:sz w:val="22"/>
              </w:rPr>
              <w:t>山招</w:t>
            </w:r>
            <w:r>
              <w:rPr>
                <w:rFonts w:ascii="Times New Roman" w:hAnsi="Times New Roman" w:cs="Times New Roman"/>
                <w:b/>
                <w:bCs/>
                <w:sz w:val="22"/>
              </w:rPr>
              <w:t>YK02</w:t>
            </w:r>
          </w:p>
        </w:tc>
        <w:tc>
          <w:tcPr>
            <w:tcW w:w="1384" w:type="pct"/>
            <w:tcBorders>
              <w:top w:val="nil"/>
              <w:left w:val="nil"/>
              <w:bottom w:val="single" w:sz="8" w:space="0" w:color="000000"/>
              <w:right w:val="single" w:sz="8" w:space="0" w:color="000000"/>
            </w:tcBorders>
            <w:shd w:val="clear" w:color="auto" w:fill="auto"/>
          </w:tcPr>
          <w:p w:rsidR="009F6DCB" w:rsidRPr="00B327D1" w:rsidRDefault="009F6DCB">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9F6DCB" w:rsidRDefault="009F6DCB">
            <w:pPr>
              <w:jc w:val="center"/>
              <w:rPr>
                <w:rFonts w:ascii="Times New Roman" w:eastAsia="宋体" w:hAnsi="Times New Roman" w:cs="Times New Roman"/>
                <w:sz w:val="22"/>
              </w:rPr>
            </w:pPr>
            <w:r>
              <w:rPr>
                <w:rFonts w:ascii="Times New Roman" w:hAnsi="Times New Roman" w:cs="Times New Roman"/>
                <w:sz w:val="22"/>
              </w:rPr>
              <w:t>5.90%</w:t>
            </w:r>
          </w:p>
        </w:tc>
      </w:tr>
      <w:tr w:rsidR="009F6DCB"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9F6DCB" w:rsidRDefault="009F6DC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9F6DCB" w:rsidRDefault="009F6DCB">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青岛黄岛</w:t>
            </w:r>
            <w:r>
              <w:rPr>
                <w:rFonts w:ascii="Times New Roman" w:hAnsi="Times New Roman" w:cs="Times New Roman"/>
                <w:b/>
                <w:bCs/>
                <w:sz w:val="22"/>
              </w:rPr>
              <w:t>MTN002</w:t>
            </w:r>
          </w:p>
        </w:tc>
        <w:tc>
          <w:tcPr>
            <w:tcW w:w="1384" w:type="pct"/>
            <w:tcBorders>
              <w:top w:val="nil"/>
              <w:left w:val="nil"/>
              <w:bottom w:val="single" w:sz="8" w:space="0" w:color="000000"/>
              <w:right w:val="single" w:sz="8" w:space="0" w:color="000000"/>
            </w:tcBorders>
            <w:shd w:val="clear" w:color="auto" w:fill="auto"/>
          </w:tcPr>
          <w:p w:rsidR="009F6DCB" w:rsidRPr="00B327D1" w:rsidRDefault="009F6DCB" w:rsidP="00D1213C">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9F6DCB" w:rsidRDefault="009F6DCB">
            <w:pPr>
              <w:jc w:val="center"/>
              <w:rPr>
                <w:rFonts w:ascii="Times New Roman" w:eastAsia="宋体" w:hAnsi="Times New Roman" w:cs="Times New Roman"/>
                <w:sz w:val="22"/>
              </w:rPr>
            </w:pPr>
            <w:r>
              <w:rPr>
                <w:rFonts w:ascii="Times New Roman" w:hAnsi="Times New Roman" w:cs="Times New Roman"/>
                <w:sz w:val="22"/>
              </w:rPr>
              <w:t>5.87%</w:t>
            </w:r>
          </w:p>
        </w:tc>
      </w:tr>
    </w:tbl>
    <w:p w:rsidR="00E70352" w:rsidRDefault="003560ED">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E70352" w:rsidRDefault="00E70352">
      <w:pPr>
        <w:widowControl/>
        <w:shd w:val="clear" w:color="auto" w:fill="FFFFFF"/>
        <w:spacing w:line="360" w:lineRule="atLeast"/>
        <w:rPr>
          <w:rFonts w:ascii="微软雅黑" w:eastAsia="微软雅黑" w:hAnsi="微软雅黑" w:cs="宋体"/>
          <w:color w:val="000000"/>
          <w:kern w:val="0"/>
          <w:sz w:val="27"/>
          <w:szCs w:val="27"/>
        </w:rPr>
      </w:pPr>
    </w:p>
    <w:p w:rsidR="00E70352" w:rsidRDefault="003560ED">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E70352" w:rsidRDefault="003560ED">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E70352" w:rsidRDefault="003560ED">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E70352" w:rsidRDefault="003560ED">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7C6D20" w:rsidRDefault="007C6D20" w:rsidP="007C6D20">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E70352" w:rsidRDefault="003560ED">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E70352" w:rsidRDefault="003560ED">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E70352" w:rsidRDefault="00E70352">
      <w:pPr>
        <w:widowControl/>
        <w:shd w:val="clear" w:color="auto" w:fill="FFFFFF"/>
        <w:spacing w:line="360" w:lineRule="atLeast"/>
        <w:rPr>
          <w:rFonts w:ascii="微软雅黑" w:eastAsia="微软雅黑" w:hAnsi="微软雅黑" w:cs="宋体"/>
          <w:b/>
          <w:bCs/>
          <w:color w:val="000000"/>
          <w:kern w:val="0"/>
          <w:sz w:val="27"/>
          <w:szCs w:val="27"/>
        </w:rPr>
      </w:pPr>
    </w:p>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lastRenderedPageBreak/>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E70352" w:rsidRDefault="003560ED">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E70352" w:rsidRDefault="003560ED">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E70352" w:rsidRDefault="00D1213C" w:rsidP="00F313C9">
            <w:pPr>
              <w:widowControl/>
              <w:spacing w:after="75" w:line="360" w:lineRule="auto"/>
              <w:ind w:firstLineChars="2550" w:firstLine="6120"/>
              <w:rPr>
                <w:rFonts w:ascii="宋体" w:eastAsia="宋体" w:hAnsi="宋体" w:cs="宋体"/>
                <w:kern w:val="0"/>
                <w:sz w:val="24"/>
                <w:szCs w:val="24"/>
              </w:rPr>
            </w:pPr>
            <w:r w:rsidRPr="00B327D1">
              <w:rPr>
                <w:rFonts w:ascii="宋体" w:eastAsia="宋体" w:hAnsi="宋体" w:cs="宋体" w:hint="eastAsia"/>
                <w:iCs/>
                <w:kern w:val="0"/>
                <w:sz w:val="24"/>
                <w:szCs w:val="24"/>
              </w:rPr>
              <w:t>2026</w:t>
            </w:r>
            <w:r w:rsidR="003560ED" w:rsidRPr="00B327D1">
              <w:rPr>
                <w:rFonts w:ascii="宋体" w:eastAsia="宋体" w:hAnsi="宋体" w:cs="宋体" w:hint="eastAsia"/>
                <w:iCs/>
                <w:kern w:val="0"/>
                <w:sz w:val="24"/>
                <w:szCs w:val="24"/>
              </w:rPr>
              <w:t>年</w:t>
            </w:r>
            <w:r w:rsidR="00100BE5">
              <w:rPr>
                <w:rFonts w:ascii="宋体" w:eastAsia="宋体" w:hAnsi="宋体" w:cs="宋体" w:hint="eastAsia"/>
                <w:iCs/>
                <w:kern w:val="0"/>
                <w:sz w:val="24"/>
                <w:szCs w:val="24"/>
              </w:rPr>
              <w:t>0</w:t>
            </w:r>
            <w:r w:rsidR="009F6DCB">
              <w:rPr>
                <w:rFonts w:ascii="宋体" w:eastAsia="宋体" w:hAnsi="宋体" w:cs="宋体" w:hint="eastAsia"/>
                <w:iCs/>
                <w:kern w:val="0"/>
                <w:sz w:val="24"/>
                <w:szCs w:val="24"/>
              </w:rPr>
              <w:t>7</w:t>
            </w:r>
            <w:r w:rsidR="003560ED" w:rsidRPr="00B327D1">
              <w:rPr>
                <w:rFonts w:ascii="宋体" w:eastAsia="宋体" w:hAnsi="宋体" w:cs="宋体" w:hint="eastAsia"/>
                <w:iCs/>
                <w:kern w:val="0"/>
                <w:sz w:val="24"/>
                <w:szCs w:val="24"/>
              </w:rPr>
              <w:t>月</w:t>
            </w:r>
            <w:r w:rsidR="00100BE5">
              <w:rPr>
                <w:rFonts w:ascii="宋体" w:eastAsia="宋体" w:hAnsi="宋体" w:cs="宋体" w:hint="eastAsia"/>
                <w:iCs/>
                <w:kern w:val="0"/>
                <w:sz w:val="24"/>
                <w:szCs w:val="24"/>
              </w:rPr>
              <w:t>0</w:t>
            </w:r>
            <w:r w:rsidR="009F6DCB">
              <w:rPr>
                <w:rFonts w:ascii="宋体" w:eastAsia="宋体" w:hAnsi="宋体" w:cs="宋体" w:hint="eastAsia"/>
                <w:iCs/>
                <w:kern w:val="0"/>
                <w:sz w:val="24"/>
                <w:szCs w:val="24"/>
              </w:rPr>
              <w:t>3</w:t>
            </w:r>
            <w:r w:rsidR="003560ED" w:rsidRPr="00B327D1">
              <w:rPr>
                <w:rFonts w:ascii="宋体" w:eastAsia="宋体" w:hAnsi="宋体" w:cs="宋体" w:hint="eastAsia"/>
                <w:iCs/>
                <w:kern w:val="0"/>
                <w:sz w:val="24"/>
                <w:szCs w:val="24"/>
              </w:rPr>
              <w:t>日</w:t>
            </w:r>
          </w:p>
        </w:tc>
      </w:tr>
    </w:tbl>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537"/>
        <w:gridCol w:w="1537"/>
        <w:gridCol w:w="2220"/>
        <w:gridCol w:w="1536"/>
        <w:gridCol w:w="1536"/>
      </w:tblGrid>
      <w:tr w:rsidR="00E70352">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E70352">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w:t>
            </w:r>
            <w:r>
              <w:rPr>
                <w:rFonts w:ascii="宋体" w:eastAsia="宋体" w:hAnsi="宋体" w:cs="宋体" w:hint="eastAsia"/>
                <w:kern w:val="0"/>
                <w:sz w:val="24"/>
                <w:szCs w:val="24"/>
              </w:rPr>
              <w:t>41420</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德财富-定开宝99天理财产品</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E70352" w:rsidRDefault="00E70352"/>
    <w:sectPr w:rsidR="00E70352" w:rsidSect="00E703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CF9" w:rsidRDefault="00555CF9" w:rsidP="007B60C7">
      <w:r>
        <w:separator/>
      </w:r>
    </w:p>
  </w:endnote>
  <w:endnote w:type="continuationSeparator" w:id="1">
    <w:p w:rsidR="00555CF9" w:rsidRDefault="00555CF9" w:rsidP="007B60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CF9" w:rsidRDefault="00555CF9" w:rsidP="007B60C7">
      <w:r>
        <w:separator/>
      </w:r>
    </w:p>
  </w:footnote>
  <w:footnote w:type="continuationSeparator" w:id="1">
    <w:p w:rsidR="00555CF9" w:rsidRDefault="00555CF9" w:rsidP="007B60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156D7"/>
    <w:rsid w:val="00053627"/>
    <w:rsid w:val="00075FD3"/>
    <w:rsid w:val="00091F8F"/>
    <w:rsid w:val="000934AF"/>
    <w:rsid w:val="000C5E61"/>
    <w:rsid w:val="00100BE5"/>
    <w:rsid w:val="00135DDF"/>
    <w:rsid w:val="001419A2"/>
    <w:rsid w:val="00154275"/>
    <w:rsid w:val="00154716"/>
    <w:rsid w:val="00167A69"/>
    <w:rsid w:val="001877AD"/>
    <w:rsid w:val="001A1B9A"/>
    <w:rsid w:val="001B61D9"/>
    <w:rsid w:val="001C589C"/>
    <w:rsid w:val="00203109"/>
    <w:rsid w:val="0021046D"/>
    <w:rsid w:val="00211A03"/>
    <w:rsid w:val="00224112"/>
    <w:rsid w:val="00247030"/>
    <w:rsid w:val="002825CD"/>
    <w:rsid w:val="002A6908"/>
    <w:rsid w:val="002C17C0"/>
    <w:rsid w:val="002D069D"/>
    <w:rsid w:val="002D7FE4"/>
    <w:rsid w:val="002E37BB"/>
    <w:rsid w:val="00302CB0"/>
    <w:rsid w:val="003407B5"/>
    <w:rsid w:val="00341E4C"/>
    <w:rsid w:val="003560ED"/>
    <w:rsid w:val="00384CD7"/>
    <w:rsid w:val="003864DC"/>
    <w:rsid w:val="00386D41"/>
    <w:rsid w:val="00387603"/>
    <w:rsid w:val="003B287A"/>
    <w:rsid w:val="003D0266"/>
    <w:rsid w:val="003D0824"/>
    <w:rsid w:val="003E210E"/>
    <w:rsid w:val="003E2278"/>
    <w:rsid w:val="003E4398"/>
    <w:rsid w:val="003E7577"/>
    <w:rsid w:val="004138AC"/>
    <w:rsid w:val="00426AC8"/>
    <w:rsid w:val="00465B01"/>
    <w:rsid w:val="00473CA3"/>
    <w:rsid w:val="004A7028"/>
    <w:rsid w:val="004B3415"/>
    <w:rsid w:val="004C4C12"/>
    <w:rsid w:val="004C6171"/>
    <w:rsid w:val="004E5C89"/>
    <w:rsid w:val="00554478"/>
    <w:rsid w:val="00555CF9"/>
    <w:rsid w:val="005F21E7"/>
    <w:rsid w:val="00617D00"/>
    <w:rsid w:val="0065249B"/>
    <w:rsid w:val="0066429F"/>
    <w:rsid w:val="00664E4B"/>
    <w:rsid w:val="0067651F"/>
    <w:rsid w:val="0068240B"/>
    <w:rsid w:val="0069299B"/>
    <w:rsid w:val="006A6847"/>
    <w:rsid w:val="006C1C01"/>
    <w:rsid w:val="006E6576"/>
    <w:rsid w:val="007018DF"/>
    <w:rsid w:val="0070579A"/>
    <w:rsid w:val="00712FD0"/>
    <w:rsid w:val="00732B95"/>
    <w:rsid w:val="00741F7D"/>
    <w:rsid w:val="00761B6E"/>
    <w:rsid w:val="0078255B"/>
    <w:rsid w:val="00792887"/>
    <w:rsid w:val="007A70AD"/>
    <w:rsid w:val="007B60C7"/>
    <w:rsid w:val="007C268E"/>
    <w:rsid w:val="007C6D20"/>
    <w:rsid w:val="007D4FE8"/>
    <w:rsid w:val="007F2A85"/>
    <w:rsid w:val="007F797D"/>
    <w:rsid w:val="00805672"/>
    <w:rsid w:val="00811DF5"/>
    <w:rsid w:val="00843F1A"/>
    <w:rsid w:val="00856717"/>
    <w:rsid w:val="008616F8"/>
    <w:rsid w:val="0086196A"/>
    <w:rsid w:val="008634E5"/>
    <w:rsid w:val="00871387"/>
    <w:rsid w:val="00887C25"/>
    <w:rsid w:val="008C09CA"/>
    <w:rsid w:val="0090141F"/>
    <w:rsid w:val="00911FE1"/>
    <w:rsid w:val="00915B83"/>
    <w:rsid w:val="009267F2"/>
    <w:rsid w:val="009374A2"/>
    <w:rsid w:val="00972B1E"/>
    <w:rsid w:val="009A7213"/>
    <w:rsid w:val="009C30B3"/>
    <w:rsid w:val="009E2C59"/>
    <w:rsid w:val="009F4ABA"/>
    <w:rsid w:val="009F6DCB"/>
    <w:rsid w:val="00A053F4"/>
    <w:rsid w:val="00A4371E"/>
    <w:rsid w:val="00A51E79"/>
    <w:rsid w:val="00A55358"/>
    <w:rsid w:val="00A6246A"/>
    <w:rsid w:val="00A650B2"/>
    <w:rsid w:val="00AE1571"/>
    <w:rsid w:val="00AF1314"/>
    <w:rsid w:val="00AF746B"/>
    <w:rsid w:val="00B327D1"/>
    <w:rsid w:val="00B41A88"/>
    <w:rsid w:val="00B512CD"/>
    <w:rsid w:val="00B51366"/>
    <w:rsid w:val="00B546A8"/>
    <w:rsid w:val="00BB0AC9"/>
    <w:rsid w:val="00BB1AFA"/>
    <w:rsid w:val="00BB1C6E"/>
    <w:rsid w:val="00BD31E0"/>
    <w:rsid w:val="00C04645"/>
    <w:rsid w:val="00C068D1"/>
    <w:rsid w:val="00C12F36"/>
    <w:rsid w:val="00C149E7"/>
    <w:rsid w:val="00C24A84"/>
    <w:rsid w:val="00C5380D"/>
    <w:rsid w:val="00CF0178"/>
    <w:rsid w:val="00CF76A2"/>
    <w:rsid w:val="00D1213C"/>
    <w:rsid w:val="00D134BF"/>
    <w:rsid w:val="00D22A28"/>
    <w:rsid w:val="00D30B66"/>
    <w:rsid w:val="00D46EC2"/>
    <w:rsid w:val="00D70501"/>
    <w:rsid w:val="00DB33A9"/>
    <w:rsid w:val="00DC1A24"/>
    <w:rsid w:val="00DD2902"/>
    <w:rsid w:val="00DE7B3D"/>
    <w:rsid w:val="00E141FA"/>
    <w:rsid w:val="00E26A78"/>
    <w:rsid w:val="00E27A19"/>
    <w:rsid w:val="00E362A6"/>
    <w:rsid w:val="00E3762A"/>
    <w:rsid w:val="00E47C00"/>
    <w:rsid w:val="00E61DDA"/>
    <w:rsid w:val="00E70352"/>
    <w:rsid w:val="00E759F3"/>
    <w:rsid w:val="00EC3BD2"/>
    <w:rsid w:val="00ED4119"/>
    <w:rsid w:val="00F01D97"/>
    <w:rsid w:val="00F13775"/>
    <w:rsid w:val="00F24F9D"/>
    <w:rsid w:val="00F27D48"/>
    <w:rsid w:val="00F313C9"/>
    <w:rsid w:val="00F552B9"/>
    <w:rsid w:val="00F552C0"/>
    <w:rsid w:val="00F62A00"/>
    <w:rsid w:val="00F96D0D"/>
    <w:rsid w:val="00FA3910"/>
    <w:rsid w:val="00FB68C7"/>
    <w:rsid w:val="00FC0571"/>
    <w:rsid w:val="00FD65D9"/>
    <w:rsid w:val="248C2D2F"/>
    <w:rsid w:val="48AC3A0D"/>
    <w:rsid w:val="69590542"/>
    <w:rsid w:val="7B5C6E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3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70352"/>
    <w:pPr>
      <w:jc w:val="left"/>
    </w:pPr>
  </w:style>
  <w:style w:type="paragraph" w:styleId="a4">
    <w:name w:val="Balloon Text"/>
    <w:basedOn w:val="a"/>
    <w:link w:val="Char"/>
    <w:uiPriority w:val="99"/>
    <w:semiHidden/>
    <w:unhideWhenUsed/>
    <w:qFormat/>
    <w:rsid w:val="00E70352"/>
    <w:rPr>
      <w:sz w:val="18"/>
      <w:szCs w:val="18"/>
    </w:rPr>
  </w:style>
  <w:style w:type="paragraph" w:styleId="a5">
    <w:name w:val="footer"/>
    <w:basedOn w:val="a"/>
    <w:link w:val="Char0"/>
    <w:uiPriority w:val="99"/>
    <w:semiHidden/>
    <w:unhideWhenUsed/>
    <w:qFormat/>
    <w:rsid w:val="00E70352"/>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E7035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E70352"/>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qFormat/>
    <w:rsid w:val="00E70352"/>
    <w:rPr>
      <w:sz w:val="21"/>
      <w:szCs w:val="21"/>
    </w:rPr>
  </w:style>
  <w:style w:type="character" w:customStyle="1" w:styleId="Char1">
    <w:name w:val="页眉 Char"/>
    <w:basedOn w:val="a0"/>
    <w:link w:val="a6"/>
    <w:uiPriority w:val="99"/>
    <w:semiHidden/>
    <w:qFormat/>
    <w:rsid w:val="00E70352"/>
    <w:rPr>
      <w:sz w:val="18"/>
      <w:szCs w:val="18"/>
    </w:rPr>
  </w:style>
  <w:style w:type="character" w:customStyle="1" w:styleId="Char0">
    <w:name w:val="页脚 Char"/>
    <w:basedOn w:val="a0"/>
    <w:link w:val="a5"/>
    <w:uiPriority w:val="99"/>
    <w:semiHidden/>
    <w:qFormat/>
    <w:rsid w:val="00E70352"/>
    <w:rPr>
      <w:sz w:val="18"/>
      <w:szCs w:val="18"/>
    </w:rPr>
  </w:style>
  <w:style w:type="character" w:customStyle="1" w:styleId="Char">
    <w:name w:val="批注框文本 Char"/>
    <w:basedOn w:val="a0"/>
    <w:link w:val="a4"/>
    <w:uiPriority w:val="99"/>
    <w:semiHidden/>
    <w:qFormat/>
    <w:rsid w:val="00E70352"/>
    <w:rPr>
      <w:kern w:val="2"/>
      <w:sz w:val="18"/>
      <w:szCs w:val="18"/>
    </w:rPr>
  </w:style>
</w:styles>
</file>

<file path=word/webSettings.xml><?xml version="1.0" encoding="utf-8"?>
<w:webSettings xmlns:r="http://schemas.openxmlformats.org/officeDocument/2006/relationships" xmlns:w="http://schemas.openxmlformats.org/wordprocessingml/2006/main">
  <w:divs>
    <w:div w:id="217789610">
      <w:bodyDiv w:val="1"/>
      <w:marLeft w:val="0"/>
      <w:marRight w:val="0"/>
      <w:marTop w:val="0"/>
      <w:marBottom w:val="0"/>
      <w:divBdr>
        <w:top w:val="none" w:sz="0" w:space="0" w:color="auto"/>
        <w:left w:val="none" w:sz="0" w:space="0" w:color="auto"/>
        <w:bottom w:val="none" w:sz="0" w:space="0" w:color="auto"/>
        <w:right w:val="none" w:sz="0" w:space="0" w:color="auto"/>
      </w:divBdr>
    </w:div>
    <w:div w:id="391272322">
      <w:bodyDiv w:val="1"/>
      <w:marLeft w:val="0"/>
      <w:marRight w:val="0"/>
      <w:marTop w:val="0"/>
      <w:marBottom w:val="0"/>
      <w:divBdr>
        <w:top w:val="none" w:sz="0" w:space="0" w:color="auto"/>
        <w:left w:val="none" w:sz="0" w:space="0" w:color="auto"/>
        <w:bottom w:val="none" w:sz="0" w:space="0" w:color="auto"/>
        <w:right w:val="none" w:sz="0" w:space="0" w:color="auto"/>
      </w:divBdr>
    </w:div>
    <w:div w:id="1091043514">
      <w:bodyDiv w:val="1"/>
      <w:marLeft w:val="0"/>
      <w:marRight w:val="0"/>
      <w:marTop w:val="0"/>
      <w:marBottom w:val="0"/>
      <w:divBdr>
        <w:top w:val="none" w:sz="0" w:space="0" w:color="auto"/>
        <w:left w:val="none" w:sz="0" w:space="0" w:color="auto"/>
        <w:bottom w:val="none" w:sz="0" w:space="0" w:color="auto"/>
        <w:right w:val="none" w:sz="0" w:space="0" w:color="auto"/>
      </w:divBdr>
    </w:div>
    <w:div w:id="1471677465">
      <w:bodyDiv w:val="1"/>
      <w:marLeft w:val="0"/>
      <w:marRight w:val="0"/>
      <w:marTop w:val="0"/>
      <w:marBottom w:val="0"/>
      <w:divBdr>
        <w:top w:val="none" w:sz="0" w:space="0" w:color="auto"/>
        <w:left w:val="none" w:sz="0" w:space="0" w:color="auto"/>
        <w:bottom w:val="none" w:sz="0" w:space="0" w:color="auto"/>
        <w:right w:val="none" w:sz="0" w:space="0" w:color="auto"/>
      </w:divBdr>
    </w:div>
    <w:div w:id="1532262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379</Words>
  <Characters>2161</Characters>
  <Application>Microsoft Office Word</Application>
  <DocSecurity>0</DocSecurity>
  <Lines>18</Lines>
  <Paragraphs>5</Paragraphs>
  <ScaleCrop>false</ScaleCrop>
  <Company>Microsoft</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41</cp:revision>
  <dcterms:created xsi:type="dcterms:W3CDTF">2024-04-03T07:08:00Z</dcterms:created>
  <dcterms:modified xsi:type="dcterms:W3CDTF">2026-07-02T08:16:00Z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BAB3E7673310477B8B369E9E03239739</vt:lpwstr>
  </property>
</Properties>
</file>